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atLeas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附件1</w:t>
      </w:r>
    </w:p>
    <w:p>
      <w:pPr>
        <w:adjustRightInd w:val="0"/>
        <w:snapToGrid w:val="0"/>
        <w:spacing w:line="540" w:lineRule="atLeas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widowControl/>
        <w:ind w:firstLine="104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法人代表授权书</w:t>
      </w:r>
    </w:p>
    <w:p>
      <w:pPr>
        <w:widowControl/>
        <w:spacing w:line="360" w:lineRule="exact"/>
        <w:ind w:firstLine="102"/>
        <w:jc w:val="center"/>
        <w:rPr>
          <w:rFonts w:ascii="小标宋" w:hAnsi="仿宋" w:eastAsia="小标宋"/>
          <w:kern w:val="44"/>
          <w:sz w:val="44"/>
          <w:szCs w:val="44"/>
        </w:rPr>
      </w:pPr>
    </w:p>
    <w:p>
      <w:pPr>
        <w:spacing w:line="520" w:lineRule="exact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萍乡萍钢安源钢铁有限公司：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_________________________是中华人民共和国合法企业，法定地址：_________________________。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法定代表人________特授权________代表我公司全权办理针对贵公司</w:t>
      </w:r>
      <w:r>
        <w:rPr>
          <w:rFonts w:hint="eastAsia" w:ascii="仿宋" w:hAnsi="仿宋" w:eastAsia="仿宋"/>
          <w:sz w:val="32"/>
          <w:szCs w:val="32"/>
        </w:rPr>
        <w:t>安源炼铁厂2</w:t>
      </w:r>
      <w:r>
        <w:rPr>
          <w:rFonts w:ascii="仿宋" w:hAnsi="仿宋" w:eastAsia="仿宋"/>
          <w:sz w:val="32"/>
          <w:szCs w:val="32"/>
        </w:rPr>
        <w:t>×</w:t>
      </w:r>
      <w:r>
        <w:rPr>
          <w:rFonts w:hint="eastAsia" w:ascii="仿宋" w:hAnsi="仿宋" w:eastAsia="仿宋"/>
          <w:sz w:val="32"/>
          <w:szCs w:val="32"/>
        </w:rPr>
        <w:t>90</w:t>
      </w:r>
      <w:r>
        <w:rPr>
          <w:rFonts w:ascii="仿宋" w:hAnsi="仿宋" w:eastAsia="仿宋"/>
          <w:sz w:val="32"/>
          <w:szCs w:val="32"/>
        </w:rPr>
        <w:t>m</w:t>
      </w:r>
      <w:r>
        <w:rPr>
          <w:rFonts w:ascii="仿宋" w:hAnsi="仿宋" w:eastAsia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/>
          <w:sz w:val="32"/>
          <w:szCs w:val="32"/>
        </w:rPr>
        <w:t>烧结机冷矿筛分改造工程</w:t>
      </w:r>
      <w:r>
        <w:rPr>
          <w:rFonts w:hint="eastAsia" w:ascii="仿宋" w:hAnsi="仿宋" w:eastAsia="仿宋"/>
          <w:kern w:val="0"/>
          <w:sz w:val="32"/>
          <w:szCs w:val="32"/>
        </w:rPr>
        <w:t>招标活动的投标、谈判、签约等具体工作，并签署全部的有关文件、协议及合同。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我公司对代理人的签名负全部责任，本授权书有效期：2021年3月____日至2021年___月____日。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在撤销授权的书面通知之前，本授权书一直有效。代理人签署的所有文件（在授权书有效期内签署的）不因授权的撤销而失效。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代理人签字：____________ 授权人（盖章或签字）：_______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</w:rPr>
        <w:t>身份证号：_______________身份证号：_____________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</w:rPr>
        <w:t>职务：_________________  职务：______________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</w:rPr>
        <w:t>电话：______________     电话：______________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单位名称：（公章）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签署时间：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代理人身份证（正、反面）： </w:t>
      </w: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>授权人身份证（正、反面）：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type w:val="continuous"/>
      <w:pgSz w:w="11906" w:h="16838"/>
      <w:pgMar w:top="1531" w:right="1531" w:bottom="1531" w:left="1531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39890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jc w:val="center"/>
        </w:pPr>
        <w:r>
          <w:rPr>
            <w:sz w:val="15"/>
            <w:szCs w:val="15"/>
          </w:rPr>
          <w:fldChar w:fldCharType="begin"/>
        </w:r>
        <w:r>
          <w:rPr>
            <w:sz w:val="15"/>
            <w:szCs w:val="15"/>
          </w:rPr>
          <w:instrText xml:space="preserve"> PAGE   \* MERGEFORMAT </w:instrText>
        </w:r>
        <w:r>
          <w:rPr>
            <w:sz w:val="15"/>
            <w:szCs w:val="15"/>
          </w:rPr>
          <w:fldChar w:fldCharType="separate"/>
        </w:r>
        <w:r>
          <w:rPr>
            <w:sz w:val="15"/>
            <w:szCs w:val="15"/>
            <w:lang w:val="zh-CN"/>
          </w:rPr>
          <w:t>5</w:t>
        </w:r>
        <w:r>
          <w:rPr>
            <w:sz w:val="15"/>
            <w:szCs w:val="15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398906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sz w:val="15"/>
            <w:szCs w:val="15"/>
          </w:rPr>
          <w:fldChar w:fldCharType="begin"/>
        </w:r>
        <w:r>
          <w:rPr>
            <w:sz w:val="15"/>
            <w:szCs w:val="15"/>
          </w:rPr>
          <w:instrText xml:space="preserve"> PAGE   \* MERGEFORMAT </w:instrText>
        </w:r>
        <w:r>
          <w:rPr>
            <w:sz w:val="15"/>
            <w:szCs w:val="15"/>
          </w:rPr>
          <w:fldChar w:fldCharType="separate"/>
        </w:r>
        <w:r>
          <w:rPr>
            <w:sz w:val="15"/>
            <w:szCs w:val="15"/>
            <w:lang w:val="zh-CN"/>
          </w:rPr>
          <w:t>1</w:t>
        </w:r>
        <w:r>
          <w:rPr>
            <w:sz w:val="15"/>
            <w:szCs w:val="15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91"/>
    <w:rsid w:val="0000076A"/>
    <w:rsid w:val="00013EFD"/>
    <w:rsid w:val="000142F9"/>
    <w:rsid w:val="00014928"/>
    <w:rsid w:val="00031B04"/>
    <w:rsid w:val="00047F5D"/>
    <w:rsid w:val="00052109"/>
    <w:rsid w:val="00057FD9"/>
    <w:rsid w:val="000870D5"/>
    <w:rsid w:val="000874A1"/>
    <w:rsid w:val="00091766"/>
    <w:rsid w:val="000B1605"/>
    <w:rsid w:val="000B3AD3"/>
    <w:rsid w:val="000E66F2"/>
    <w:rsid w:val="000F5F4E"/>
    <w:rsid w:val="00105334"/>
    <w:rsid w:val="001134F6"/>
    <w:rsid w:val="00117DD2"/>
    <w:rsid w:val="0012260C"/>
    <w:rsid w:val="00125191"/>
    <w:rsid w:val="0014351B"/>
    <w:rsid w:val="00164583"/>
    <w:rsid w:val="001933ED"/>
    <w:rsid w:val="00193418"/>
    <w:rsid w:val="001A0003"/>
    <w:rsid w:val="001D4999"/>
    <w:rsid w:val="00213199"/>
    <w:rsid w:val="002208CF"/>
    <w:rsid w:val="00220968"/>
    <w:rsid w:val="002214BB"/>
    <w:rsid w:val="00226452"/>
    <w:rsid w:val="002336DB"/>
    <w:rsid w:val="002410D7"/>
    <w:rsid w:val="002538AA"/>
    <w:rsid w:val="00264A19"/>
    <w:rsid w:val="00267E85"/>
    <w:rsid w:val="002730E8"/>
    <w:rsid w:val="002906EB"/>
    <w:rsid w:val="002B5483"/>
    <w:rsid w:val="002C5203"/>
    <w:rsid w:val="002C6B89"/>
    <w:rsid w:val="002D3C19"/>
    <w:rsid w:val="002E0813"/>
    <w:rsid w:val="002E0C8B"/>
    <w:rsid w:val="002E184C"/>
    <w:rsid w:val="002E725C"/>
    <w:rsid w:val="0030314D"/>
    <w:rsid w:val="00325870"/>
    <w:rsid w:val="003366AD"/>
    <w:rsid w:val="00336709"/>
    <w:rsid w:val="003368EC"/>
    <w:rsid w:val="003708C7"/>
    <w:rsid w:val="003809BC"/>
    <w:rsid w:val="003A14F7"/>
    <w:rsid w:val="003B08D2"/>
    <w:rsid w:val="003E1852"/>
    <w:rsid w:val="004016F7"/>
    <w:rsid w:val="0040464C"/>
    <w:rsid w:val="00413BFA"/>
    <w:rsid w:val="004431C8"/>
    <w:rsid w:val="00461111"/>
    <w:rsid w:val="004613D0"/>
    <w:rsid w:val="004642DE"/>
    <w:rsid w:val="004749EB"/>
    <w:rsid w:val="00480522"/>
    <w:rsid w:val="00483DC5"/>
    <w:rsid w:val="0048410F"/>
    <w:rsid w:val="004878CB"/>
    <w:rsid w:val="00490301"/>
    <w:rsid w:val="00493D44"/>
    <w:rsid w:val="004C309E"/>
    <w:rsid w:val="004C326E"/>
    <w:rsid w:val="004C48F9"/>
    <w:rsid w:val="004C6DDE"/>
    <w:rsid w:val="004E0EBC"/>
    <w:rsid w:val="004F7B52"/>
    <w:rsid w:val="0051152E"/>
    <w:rsid w:val="00520438"/>
    <w:rsid w:val="0052374F"/>
    <w:rsid w:val="00533F4E"/>
    <w:rsid w:val="00562B6C"/>
    <w:rsid w:val="005732BD"/>
    <w:rsid w:val="00577B04"/>
    <w:rsid w:val="005C06A7"/>
    <w:rsid w:val="005D61BC"/>
    <w:rsid w:val="005E2A53"/>
    <w:rsid w:val="005E4425"/>
    <w:rsid w:val="00601818"/>
    <w:rsid w:val="006078F8"/>
    <w:rsid w:val="00607A58"/>
    <w:rsid w:val="00654A2D"/>
    <w:rsid w:val="00684D66"/>
    <w:rsid w:val="00693CF0"/>
    <w:rsid w:val="006B38D3"/>
    <w:rsid w:val="006B425F"/>
    <w:rsid w:val="006B76FC"/>
    <w:rsid w:val="006D580E"/>
    <w:rsid w:val="006F2662"/>
    <w:rsid w:val="006F7D87"/>
    <w:rsid w:val="007103F8"/>
    <w:rsid w:val="0072057B"/>
    <w:rsid w:val="00724758"/>
    <w:rsid w:val="00746183"/>
    <w:rsid w:val="007A0BB3"/>
    <w:rsid w:val="007B5A4C"/>
    <w:rsid w:val="007B6E44"/>
    <w:rsid w:val="007B727A"/>
    <w:rsid w:val="007E17CD"/>
    <w:rsid w:val="007F0C29"/>
    <w:rsid w:val="00815FDE"/>
    <w:rsid w:val="008300F4"/>
    <w:rsid w:val="008308C0"/>
    <w:rsid w:val="008376DB"/>
    <w:rsid w:val="00846B8A"/>
    <w:rsid w:val="00855574"/>
    <w:rsid w:val="0086548D"/>
    <w:rsid w:val="00876140"/>
    <w:rsid w:val="00876727"/>
    <w:rsid w:val="00883095"/>
    <w:rsid w:val="00893E9C"/>
    <w:rsid w:val="008A151C"/>
    <w:rsid w:val="008A4E70"/>
    <w:rsid w:val="008A7E6A"/>
    <w:rsid w:val="008D3A64"/>
    <w:rsid w:val="008E2223"/>
    <w:rsid w:val="008F4BCD"/>
    <w:rsid w:val="00912E23"/>
    <w:rsid w:val="009164A9"/>
    <w:rsid w:val="009204BF"/>
    <w:rsid w:val="009235D8"/>
    <w:rsid w:val="00940BAC"/>
    <w:rsid w:val="00946F99"/>
    <w:rsid w:val="00947086"/>
    <w:rsid w:val="00963E4E"/>
    <w:rsid w:val="009A56BE"/>
    <w:rsid w:val="009B3E99"/>
    <w:rsid w:val="009B3EC0"/>
    <w:rsid w:val="009E106D"/>
    <w:rsid w:val="009F2303"/>
    <w:rsid w:val="00A24FE6"/>
    <w:rsid w:val="00A26D6C"/>
    <w:rsid w:val="00A44D0D"/>
    <w:rsid w:val="00A67E7E"/>
    <w:rsid w:val="00A7387F"/>
    <w:rsid w:val="00A76450"/>
    <w:rsid w:val="00A92E1C"/>
    <w:rsid w:val="00A94D8C"/>
    <w:rsid w:val="00A96B2D"/>
    <w:rsid w:val="00AA1130"/>
    <w:rsid w:val="00AB44F0"/>
    <w:rsid w:val="00AC6954"/>
    <w:rsid w:val="00AD5492"/>
    <w:rsid w:val="00AD6A9E"/>
    <w:rsid w:val="00B154AB"/>
    <w:rsid w:val="00B15996"/>
    <w:rsid w:val="00B27CE4"/>
    <w:rsid w:val="00B439B4"/>
    <w:rsid w:val="00B66364"/>
    <w:rsid w:val="00B7778C"/>
    <w:rsid w:val="00B8765B"/>
    <w:rsid w:val="00B97DB7"/>
    <w:rsid w:val="00BA55D4"/>
    <w:rsid w:val="00BB4DFA"/>
    <w:rsid w:val="00BC49AA"/>
    <w:rsid w:val="00BC4A63"/>
    <w:rsid w:val="00BD1A3B"/>
    <w:rsid w:val="00BF0DA7"/>
    <w:rsid w:val="00C14E9C"/>
    <w:rsid w:val="00C213FE"/>
    <w:rsid w:val="00C312C2"/>
    <w:rsid w:val="00C3154A"/>
    <w:rsid w:val="00C34304"/>
    <w:rsid w:val="00C3632D"/>
    <w:rsid w:val="00C4619E"/>
    <w:rsid w:val="00C467C8"/>
    <w:rsid w:val="00C63C1C"/>
    <w:rsid w:val="00C741D2"/>
    <w:rsid w:val="00C8311C"/>
    <w:rsid w:val="00C84884"/>
    <w:rsid w:val="00C905B3"/>
    <w:rsid w:val="00C91355"/>
    <w:rsid w:val="00CA409D"/>
    <w:rsid w:val="00CA4B31"/>
    <w:rsid w:val="00CB1BB0"/>
    <w:rsid w:val="00CC0221"/>
    <w:rsid w:val="00CC05CC"/>
    <w:rsid w:val="00CD5842"/>
    <w:rsid w:val="00CE4809"/>
    <w:rsid w:val="00D14F5B"/>
    <w:rsid w:val="00D24688"/>
    <w:rsid w:val="00D2695D"/>
    <w:rsid w:val="00D31260"/>
    <w:rsid w:val="00D43B97"/>
    <w:rsid w:val="00D55A99"/>
    <w:rsid w:val="00D622C4"/>
    <w:rsid w:val="00D62486"/>
    <w:rsid w:val="00D67D8B"/>
    <w:rsid w:val="00D727F2"/>
    <w:rsid w:val="00D94341"/>
    <w:rsid w:val="00DA1D41"/>
    <w:rsid w:val="00DA26AD"/>
    <w:rsid w:val="00DC4238"/>
    <w:rsid w:val="00DE7647"/>
    <w:rsid w:val="00DF18D8"/>
    <w:rsid w:val="00DF1B7A"/>
    <w:rsid w:val="00E12CAD"/>
    <w:rsid w:val="00E2564E"/>
    <w:rsid w:val="00E26F56"/>
    <w:rsid w:val="00E27301"/>
    <w:rsid w:val="00E4172D"/>
    <w:rsid w:val="00E45291"/>
    <w:rsid w:val="00E46122"/>
    <w:rsid w:val="00E53E9D"/>
    <w:rsid w:val="00E77C05"/>
    <w:rsid w:val="00E806EE"/>
    <w:rsid w:val="00E87D5A"/>
    <w:rsid w:val="00EA2C2C"/>
    <w:rsid w:val="00EA3013"/>
    <w:rsid w:val="00ED0C39"/>
    <w:rsid w:val="00ED0C95"/>
    <w:rsid w:val="00ED31E1"/>
    <w:rsid w:val="00EE07A5"/>
    <w:rsid w:val="00EE3178"/>
    <w:rsid w:val="00EF6F64"/>
    <w:rsid w:val="00F0695D"/>
    <w:rsid w:val="00F07046"/>
    <w:rsid w:val="00F23643"/>
    <w:rsid w:val="00F36B7A"/>
    <w:rsid w:val="00F40988"/>
    <w:rsid w:val="00F413AD"/>
    <w:rsid w:val="00F433F2"/>
    <w:rsid w:val="00F44285"/>
    <w:rsid w:val="00F457E8"/>
    <w:rsid w:val="00F538D1"/>
    <w:rsid w:val="00F60955"/>
    <w:rsid w:val="00F70E24"/>
    <w:rsid w:val="00F949D3"/>
    <w:rsid w:val="00F95E0B"/>
    <w:rsid w:val="00FB0C80"/>
    <w:rsid w:val="00FB58A4"/>
    <w:rsid w:val="00FC22B7"/>
    <w:rsid w:val="00FC54F0"/>
    <w:rsid w:val="00FD31E6"/>
    <w:rsid w:val="00FD4834"/>
    <w:rsid w:val="00FE10A0"/>
    <w:rsid w:val="00FE5ACF"/>
    <w:rsid w:val="00FF3988"/>
    <w:rsid w:val="04C11CAE"/>
    <w:rsid w:val="05511383"/>
    <w:rsid w:val="05EE034D"/>
    <w:rsid w:val="0B2D17F5"/>
    <w:rsid w:val="0CDB05BA"/>
    <w:rsid w:val="10FB766A"/>
    <w:rsid w:val="192E3DEE"/>
    <w:rsid w:val="2CF72605"/>
    <w:rsid w:val="36776016"/>
    <w:rsid w:val="38AC215E"/>
    <w:rsid w:val="3A2C60EF"/>
    <w:rsid w:val="407E2488"/>
    <w:rsid w:val="407E2887"/>
    <w:rsid w:val="415C2656"/>
    <w:rsid w:val="44A70E12"/>
    <w:rsid w:val="47FE7E85"/>
    <w:rsid w:val="4D8C3445"/>
    <w:rsid w:val="51D97048"/>
    <w:rsid w:val="53F20BF0"/>
    <w:rsid w:val="58D82790"/>
    <w:rsid w:val="63E80D0A"/>
    <w:rsid w:val="7495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0"/>
    <w:pPr>
      <w:ind w:left="100" w:leftChars="2100"/>
    </w:pPr>
    <w:rPr>
      <w:sz w:val="28"/>
      <w:szCs w:val="20"/>
    </w:rPr>
  </w:style>
  <w:style w:type="paragraph" w:styleId="3">
    <w:name w:val="Body Text"/>
    <w:basedOn w:val="1"/>
    <w:qFormat/>
    <w:uiPriority w:val="0"/>
    <w:rPr>
      <w:sz w:val="28"/>
      <w:szCs w:val="20"/>
    </w:rPr>
  </w:style>
  <w:style w:type="paragraph" w:styleId="4">
    <w:name w:val="Body Text Indent"/>
    <w:basedOn w:val="1"/>
    <w:qFormat/>
    <w:uiPriority w:val="0"/>
    <w:pPr>
      <w:adjustRightInd w:val="0"/>
      <w:snapToGrid w:val="0"/>
      <w:spacing w:line="540" w:lineRule="atLeast"/>
      <w:ind w:firstLine="717" w:firstLineChars="236"/>
    </w:pPr>
    <w:rPr>
      <w:spacing w:val="12"/>
      <w:sz w:val="28"/>
    </w:rPr>
  </w:style>
  <w:style w:type="paragraph" w:styleId="5">
    <w:name w:val="Body Text Indent 2"/>
    <w:basedOn w:val="1"/>
    <w:qFormat/>
    <w:uiPriority w:val="0"/>
    <w:pPr>
      <w:adjustRightInd w:val="0"/>
      <w:snapToGrid w:val="0"/>
      <w:spacing w:line="540" w:lineRule="atLeast"/>
      <w:ind w:firstLine="608" w:firstLineChars="200"/>
    </w:pPr>
    <w:rPr>
      <w:spacing w:val="12"/>
      <w:sz w:val="28"/>
    </w:rPr>
  </w:style>
  <w:style w:type="paragraph" w:styleId="6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500" w:lineRule="exact"/>
      <w:ind w:left="538" w:leftChars="256" w:firstLine="17" w:firstLineChars="6"/>
    </w:pPr>
    <w:rPr>
      <w:rFonts w:ascii="宋体" w:hAnsi="宋体"/>
      <w:sz w:val="2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uiPriority w:val="0"/>
    <w:rPr>
      <w:color w:val="0000FF"/>
      <w:u w:val="single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4">
    <w:name w:val="xl22"/>
    <w:basedOn w:val="1"/>
    <w:qFormat/>
    <w:uiPriority w:val="0"/>
    <w:pPr>
      <w:widowControl/>
      <w:shd w:val="clear" w:color="auto" w:fill="FFFFFF"/>
      <w:spacing w:before="100" w:beforeAutospacing="1" w:after="100" w:afterAutospacing="1"/>
      <w:jc w:val="right"/>
      <w:textAlignment w:val="center"/>
    </w:pPr>
    <w:rPr>
      <w:rFonts w:ascii="宋体" w:hAnsi="宋体"/>
      <w:kern w:val="0"/>
      <w:sz w:val="24"/>
    </w:rPr>
  </w:style>
  <w:style w:type="paragraph" w:customStyle="1" w:styleId="15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/>
      <w:b/>
      <w:bCs/>
      <w:kern w:val="0"/>
      <w:sz w:val="24"/>
    </w:rPr>
  </w:style>
  <w:style w:type="paragraph" w:customStyle="1" w:styleId="16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/>
      <w:b/>
      <w:bCs/>
      <w:kern w:val="0"/>
      <w:sz w:val="24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18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9">
    <w:name w:val="xl3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32"/>
      <w:szCs w:val="32"/>
    </w:rPr>
  </w:style>
  <w:style w:type="paragraph" w:customStyle="1" w:styleId="20">
    <w:name w:val="xl32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21">
    <w:name w:val="正文1"/>
    <w:qFormat/>
    <w:uiPriority w:val="0"/>
    <w:pPr>
      <w:widowControl w:val="0"/>
      <w:adjustRightInd w:val="0"/>
      <w:spacing w:line="360" w:lineRule="atLeast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22">
    <w:name w:val="xl33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23">
    <w:name w:val="xl28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24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25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2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/>
      <w:kern w:val="0"/>
      <w:sz w:val="24"/>
    </w:rPr>
  </w:style>
  <w:style w:type="paragraph" w:customStyle="1" w:styleId="27">
    <w:name w:val="xl23"/>
    <w:basedOn w:val="1"/>
    <w:uiPriority w:val="0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28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29">
    <w:name w:val="xl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30">
    <w:name w:val="xl34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character" w:customStyle="1" w:styleId="31">
    <w:name w:val="页脚 Char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383</Words>
  <Characters>2188</Characters>
  <Lines>18</Lines>
  <Paragraphs>5</Paragraphs>
  <TotalTime>79</TotalTime>
  <ScaleCrop>false</ScaleCrop>
  <LinksUpToDate>false</LinksUpToDate>
  <CharactersWithSpaces>2566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2021-03-05T02:01:00Z</dcterms:created>
  <dc:creator>赵天鹏(13001863005)</dc:creator>
  <cp:lastModifiedBy>cc</cp:lastModifiedBy>
  <cp:lastPrinted>2011-08-04T06:24:00Z</cp:lastPrinted>
  <dcterms:modified xsi:type="dcterms:W3CDTF">2021-03-12T02:29:58Z</dcterms:modified>
  <dc:title>萍钢老区高炉喷煤项目招标公告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